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644B" w14:textId="77777777" w:rsidR="00A77B3E" w:rsidRDefault="00A77B3E"/>
    <w:p w14:paraId="2529762D" w14:textId="125499FE" w:rsidR="00A77B3E" w:rsidRDefault="003C3E5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E6ED8">
        <w:rPr>
          <w:b/>
          <w:caps/>
        </w:rPr>
        <w:t>152/</w:t>
      </w:r>
      <w:r>
        <w:rPr>
          <w:b/>
          <w:caps/>
        </w:rPr>
        <w:t>2022</w:t>
      </w:r>
      <w:r>
        <w:rPr>
          <w:b/>
          <w:caps/>
        </w:rPr>
        <w:br/>
        <w:t>Burmistrza Gminy i Miasta Dobczyce</w:t>
      </w:r>
    </w:p>
    <w:p w14:paraId="42A76999" w14:textId="284CBF90" w:rsidR="00A77B3E" w:rsidRDefault="003C3E54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 w:rsidR="00774A1B">
        <w:t>21</w:t>
      </w:r>
      <w:r>
        <w:t xml:space="preserve"> czerwca 2022 r.</w:t>
      </w:r>
    </w:p>
    <w:p w14:paraId="2B8AF6D6" w14:textId="77777777" w:rsidR="00A77B3E" w:rsidRDefault="003C3E54">
      <w:pPr>
        <w:keepNext/>
        <w:spacing w:after="480" w:line="276" w:lineRule="auto"/>
        <w:jc w:val="center"/>
      </w:pPr>
      <w:r>
        <w:rPr>
          <w:b/>
        </w:rPr>
        <w:t>w sprawie ogłoszenia konsultacji społecznych projektów nowych statutów sołectw Gminy Dobczyce</w:t>
      </w:r>
    </w:p>
    <w:p w14:paraId="0D2C4AEF" w14:textId="77777777" w:rsidR="00A77B3E" w:rsidRDefault="003C3E54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35 ust. 1 oraz art. 30 ust. 1 ustawy z dnia 8 marca 1990 r. o samorządzie gminnym (</w:t>
      </w:r>
      <w:proofErr w:type="spellStart"/>
      <w:r>
        <w:t>t.j</w:t>
      </w:r>
      <w:proofErr w:type="spellEnd"/>
      <w:r>
        <w:t>. Dz.U. z 2022r. poz. 559 z </w:t>
      </w:r>
      <w:proofErr w:type="spellStart"/>
      <w:r>
        <w:t>poźn</w:t>
      </w:r>
      <w:proofErr w:type="spellEnd"/>
      <w:r>
        <w:t>. zm.), w związku  z §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 xml:space="preserve">3 ust. 3 uchwały nr LV/413/14 Rady Miejskiej w Dobczycach z dnia 2 lipca 2014 r. w sprawie określenia zasad i trybu przeprowadzania konsultacji społecznych w Gminy i Mieście Dobczyce (Dz. Urz. Woj. </w:t>
      </w:r>
      <w:proofErr w:type="spellStart"/>
      <w:r>
        <w:rPr>
          <w:color w:val="000000"/>
          <w:u w:color="000000"/>
        </w:rPr>
        <w:t>Małopols</w:t>
      </w:r>
      <w:proofErr w:type="spellEnd"/>
      <w:r>
        <w:rPr>
          <w:color w:val="000000"/>
          <w:u w:color="000000"/>
        </w:rPr>
        <w:t xml:space="preserve">. z 2014 r. poz. 4078) </w:t>
      </w:r>
      <w:r>
        <w:rPr>
          <w:b/>
          <w:color w:val="000000"/>
          <w:u w:color="000000"/>
        </w:rPr>
        <w:t>Burmistrz Gminy i Miasta Dobczyce zarządza, co następuje:</w:t>
      </w:r>
    </w:p>
    <w:p w14:paraId="77436878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Zarządza się przeprowadzenie konsultacji projektu uchwały Rady Miejskiej w Dobczycach w sprawie uchwalenia statutów sołectw Gminy Dobczyce.</w:t>
      </w:r>
    </w:p>
    <w:p w14:paraId="700BC5E4" w14:textId="70058322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Konsultacje zostaną przeprowadzone w terminie od </w:t>
      </w:r>
      <w:r w:rsidR="00C45467">
        <w:rPr>
          <w:color w:val="000000"/>
          <w:u w:color="000000"/>
        </w:rPr>
        <w:t xml:space="preserve">1 </w:t>
      </w:r>
      <w:r w:rsidR="00774A1B">
        <w:rPr>
          <w:color w:val="000000"/>
          <w:u w:color="000000"/>
        </w:rPr>
        <w:t xml:space="preserve">sierpnia </w:t>
      </w:r>
      <w:r>
        <w:rPr>
          <w:color w:val="000000"/>
          <w:u w:color="000000"/>
        </w:rPr>
        <w:t xml:space="preserve">2022 r. do 30 września 2022 r. Informacja o konsultacjach wraz z projektem uchwały zostanie zamieszczona na stronie internetowej Urzędu Gminy i Miasta Dobczyce  </w:t>
      </w:r>
      <w:hyperlink r:id="rId7" w:history="1">
        <w:r>
          <w:rPr>
            <w:rStyle w:val="Hipercze"/>
            <w:color w:val="000000"/>
            <w:u w:val="none" w:color="000000"/>
          </w:rPr>
          <w:t>www.dobczyce.pl</w:t>
        </w:r>
      </w:hyperlink>
      <w:r>
        <w:rPr>
          <w:color w:val="000000"/>
          <w:u w:color="000000"/>
        </w:rPr>
        <w:t>, Biuletynie Informacji Publicznej i na tablicy ogłoszeń Urzędu Gminy i Miasta Dobczyce.</w:t>
      </w:r>
    </w:p>
    <w:p w14:paraId="0EB3B73D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Przedmiotem konsultacji jest projekt uchwały w sprawie uchwalenia statutów sołectw Gminy Dobczyce stanowiący załącznik nr 1 do niniejszego zarządzenia.</w:t>
      </w:r>
    </w:p>
    <w:p w14:paraId="1F8958EF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Konsultacje mają na celu poznanie opinii mieszkańców na temat proponowanej treści statutów sołectw.</w:t>
      </w:r>
    </w:p>
    <w:p w14:paraId="73257E05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przeprowadzane będą w formie:</w:t>
      </w:r>
    </w:p>
    <w:p w14:paraId="006084AD" w14:textId="3877D822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zgłaszania uwag i opinii do zamieszczonego w aktualnościach na stronie internetowej www.dobczyce.pl oraz na stronie </w:t>
      </w:r>
      <w:hyperlink r:id="rId8" w:history="1">
        <w:r>
          <w:rPr>
            <w:rStyle w:val="Hipercze"/>
            <w:color w:val="000000"/>
            <w:u w:val="none" w:color="000000"/>
          </w:rPr>
          <w:t>https://bip.malopolska.pl/ugimdobczyce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w zakładce „Tablica ogłoszeń” projektu uchwały w sprawie uchwalenia statutów sołectw Gminy Dobczyce, o której mowa w §1 ust. 3. </w:t>
      </w:r>
    </w:p>
    <w:p w14:paraId="11CE81E5" w14:textId="77777777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zgłaszania uwag i opinii w punkcie konsultacyjnym w Urzędzie Gminy i Miasta Dobczyce w godzinach pracy Urzędu w pok. 110.</w:t>
      </w:r>
    </w:p>
    <w:p w14:paraId="3A59E5A4" w14:textId="77777777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wywieszenia informacji na tablicy ogłoszeń w Urzędzie Gminy i Miasta Dobczyce.</w:t>
      </w:r>
    </w:p>
    <w:p w14:paraId="2088F193" w14:textId="77777777" w:rsidR="00774A1B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 uchwały w sprawie uchwalenia statutów sołectw Gminy Dobczyce dostępny będzie w Urzędzie Gminy i Miasta Dobczyce, w pok. nr 105 i 110 w dniach i godzinach pracy Urzędu oraz u sołtysów poszczególnych wsi.</w:t>
      </w:r>
    </w:p>
    <w:p w14:paraId="0E521691" w14:textId="5FE22A42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 xml:space="preserve">Uwagi i opinie zgłaszać można za pomocą formularza, którego wzór stanowi załącznik nr 2 do niniejszego zarządzenia dostępnego na wskazanej w § 2 ust. 2 pkt. 1 stronie internetowej, drogą elektroniczną na adres mgoralik@dobczyce.pl, osobiście na dzienniku podawczym Urzędu Gminy i Miasta Dobczyce lub za pośrednictwem poczty na adres: Urząd Gminy i Miasta Dobczyce, ul. Rynek 26, 32-410 Dobczyce. </w:t>
      </w:r>
    </w:p>
    <w:p w14:paraId="53A89C36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Z przebiegu konsultacji sporządza się informację odzwierciedlającą przebieg konsultacji oraz ich wynik, który podaje się do publicznej wiadomości poprzez wywieszenie na tablicy ogłoszeń i stronie internetowej Urzędu Gminy i Miasta Dobczyce </w:t>
      </w:r>
      <w:hyperlink r:id="rId9" w:history="1">
        <w:r>
          <w:rPr>
            <w:rStyle w:val="Hipercze"/>
            <w:color w:val="000000"/>
            <w:u w:val="none" w:color="000000"/>
          </w:rPr>
          <w:t>www.dobczyce.pl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oraz Biuletynie Informacji Publicznej.</w:t>
      </w:r>
    </w:p>
    <w:p w14:paraId="067DB37D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Sekretarzowi Gminy Dobczyce.</w:t>
      </w:r>
    </w:p>
    <w:p w14:paraId="1F5B7D28" w14:textId="77777777" w:rsidR="00A77B3E" w:rsidRDefault="003C3E5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 i podlega:</w:t>
      </w:r>
    </w:p>
    <w:p w14:paraId="13DD2A98" w14:textId="77777777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zamieszczeniu na stronie internetowej Gminy Dobczyce oraz w Biuletynie Informacji Publicznej Gminy Dobczyce;</w:t>
      </w:r>
    </w:p>
    <w:p w14:paraId="26B7D280" w14:textId="77777777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wywieszeniu na tablicy ogłoszeń w Urzędzie Gminy i Miasta Dobczyce;</w:t>
      </w:r>
    </w:p>
    <w:p w14:paraId="751344B3" w14:textId="7259A9D2" w:rsidR="00A77B3E" w:rsidRDefault="003C3E54">
      <w:pPr>
        <w:spacing w:before="120" w:after="120" w:line="276" w:lineRule="auto"/>
        <w:ind w:left="340" w:hanging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3) </w:t>
      </w:r>
      <w:r>
        <w:rPr>
          <w:color w:val="000000"/>
          <w:u w:color="000000"/>
        </w:rPr>
        <w:t>wywieszeniu na tablicy ogłoszeń Sołectw na terenie Gminy Dobczy</w:t>
      </w:r>
      <w:r w:rsidR="0000498E">
        <w:rPr>
          <w:color w:val="000000"/>
          <w:u w:color="000000"/>
        </w:rPr>
        <w:t>ce.</w:t>
      </w:r>
    </w:p>
    <w:p w14:paraId="3697F30B" w14:textId="2E9B4482" w:rsidR="00052911" w:rsidRPr="002113A6" w:rsidRDefault="00052911" w:rsidP="0000498E">
      <w:pPr>
        <w:spacing w:before="120" w:after="120" w:line="276" w:lineRule="auto"/>
        <w:rPr>
          <w:color w:val="000000"/>
          <w:u w:color="000000"/>
        </w:rPr>
      </w:pPr>
    </w:p>
    <w:sectPr w:rsidR="00052911" w:rsidRPr="002113A6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2F4E" w14:textId="77777777" w:rsidR="00774019" w:rsidRDefault="00774019">
      <w:r>
        <w:separator/>
      </w:r>
    </w:p>
  </w:endnote>
  <w:endnote w:type="continuationSeparator" w:id="0">
    <w:p w14:paraId="492F1989" w14:textId="77777777" w:rsidR="00774019" w:rsidRDefault="0077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DEAB" w14:textId="77777777" w:rsidR="00396703" w:rsidRDefault="003967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B4DF" w14:textId="77777777" w:rsidR="00774019" w:rsidRDefault="00774019">
      <w:r>
        <w:separator/>
      </w:r>
    </w:p>
  </w:footnote>
  <w:footnote w:type="continuationSeparator" w:id="0">
    <w:p w14:paraId="5EDA9EBB" w14:textId="77777777" w:rsidR="00774019" w:rsidRDefault="0077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0F3E"/>
    <w:multiLevelType w:val="hybridMultilevel"/>
    <w:tmpl w:val="EA5437AE"/>
    <w:lvl w:ilvl="0" w:tplc="664CEC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pacing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C4EE8"/>
    <w:multiLevelType w:val="hybridMultilevel"/>
    <w:tmpl w:val="C352DC86"/>
    <w:lvl w:ilvl="0" w:tplc="04150017">
      <w:start w:val="1"/>
      <w:numFmt w:val="lowerLetter"/>
      <w:lvlText w:val="%1)"/>
      <w:lvlJc w:val="left"/>
      <w:pPr>
        <w:ind w:left="587" w:hanging="360"/>
      </w:pPr>
      <w:rPr>
        <w:rFonts w:hint="default"/>
        <w:spacing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46DF0FF8"/>
    <w:multiLevelType w:val="hybridMultilevel"/>
    <w:tmpl w:val="84A6323E"/>
    <w:lvl w:ilvl="0" w:tplc="664CECB4">
      <w:start w:val="1"/>
      <w:numFmt w:val="decimal"/>
      <w:lvlText w:val="%1."/>
      <w:lvlJc w:val="left"/>
      <w:pPr>
        <w:ind w:left="587" w:hanging="360"/>
      </w:pPr>
      <w:rPr>
        <w:rFonts w:ascii="Calibri" w:hAnsi="Calibri" w:hint="default"/>
        <w:spacing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7F233AEF"/>
    <w:multiLevelType w:val="hybridMultilevel"/>
    <w:tmpl w:val="4DDA048C"/>
    <w:lvl w:ilvl="0" w:tplc="F27C007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98E"/>
    <w:rsid w:val="00052911"/>
    <w:rsid w:val="00150FBA"/>
    <w:rsid w:val="00182615"/>
    <w:rsid w:val="001E6ED8"/>
    <w:rsid w:val="002113A6"/>
    <w:rsid w:val="00396703"/>
    <w:rsid w:val="003C3E54"/>
    <w:rsid w:val="00704FBC"/>
    <w:rsid w:val="00774019"/>
    <w:rsid w:val="00774A1B"/>
    <w:rsid w:val="00A77B3E"/>
    <w:rsid w:val="00A96EF0"/>
    <w:rsid w:val="00C45467"/>
    <w:rsid w:val="00CA2A55"/>
    <w:rsid w:val="00DC1A9B"/>
    <w:rsid w:val="00DE5B25"/>
    <w:rsid w:val="00E22F0F"/>
    <w:rsid w:val="00F3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41910"/>
  <w15:docId w15:val="{E4B8E03D-3CD9-40CA-B36C-ACB9A834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74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4A1B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774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4A1B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774A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gimdobczyc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\\\\\\\\\\\\\\\\\\\\\\\\\\\\\\\Users\\\\\\\\\\\\\\\\\\\\\\\\\\\\\\\\jbras\\\\\\\\\\\\\\\\\\\\\\\\\\\\\\\\AppData\\\\\\\\\\\\\\\\\\\\\\\\\\\\\\\\Local\\\\\\\\\\\\\\\\\\\\\\\\\\\\\\\\Temp\\\\\\\\\\\\\\\\\\\\\\\\\\\\\\\\Legislator\\\\\\\\\\\\\\\\\\\\\\\\\\\\\\\\EEEB1A9F-D347-40B1-8C0A-984234BDC641\\\\\\\\\\\\\\\\\\\\\\\\\\\\\\\\www.dobczy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\\\\\\\\\\\\\\\\\\\\\\\\\\\\\\\Users\\\\\\\\\\\\\\\\\\\\\\\\\\\\\\\\jbras\\\\\\\\\\\\\\\\\\\\\\\\\\\\\\\\AppData\\\\\\\\\\\\\\\\\\\\\\\\\\\\\\\\Local\\\\\\\\\\\\\\\\\\\\\\\\\\\\\\\\Temp\\\\\\\\\\\\\\\\\\\\\\\\\\\\\\\\Legislator\\\\\\\\\\\\\\\\\\\\\\\\\\\\\\\\EEEB1A9F-D347-40B1-8C0A-984234BDC641\\\\\\\\\\\\\\\\\\\\\\\\\\\\\\\\www.dobczy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....../2022 z dnia 15 czerwca 2022 r.</vt:lpstr>
      <vt:lpstr/>
    </vt:vector>
  </TitlesOfParts>
  <Company>Burmistrz Gminy i Miasta Dobczyce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....../2022 z dnia 15 czerwca 2022 r.</dc:title>
  <dc:subject>w sprawie ogłoszenia konsultacji społecznych projektów nowych statutów sołectw Gminy Dobczyce</dc:subject>
  <dc:creator>mgoralik</dc:creator>
  <cp:lastModifiedBy>Joanna Talaga</cp:lastModifiedBy>
  <cp:revision>11</cp:revision>
  <cp:lastPrinted>2022-06-21T11:10:00Z</cp:lastPrinted>
  <dcterms:created xsi:type="dcterms:W3CDTF">2022-06-08T05:44:00Z</dcterms:created>
  <dcterms:modified xsi:type="dcterms:W3CDTF">2022-07-20T11:22:00Z</dcterms:modified>
  <cp:category>Akt prawny</cp:category>
</cp:coreProperties>
</file>